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FC1" w:rsidRDefault="007A0FC1" w:rsidP="00A1451B">
      <w:pPr>
        <w:spacing w:after="0" w:line="192" w:lineRule="auto"/>
        <w:ind w:left="992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0FC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3 к постановлению</w:t>
      </w:r>
      <w:r w:rsidRPr="007A0FC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администрации города</w:t>
      </w:r>
      <w:r w:rsidRPr="007A0FC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proofErr w:type="gramStart"/>
      <w:r w:rsidRPr="007A0FC1">
        <w:rPr>
          <w:rFonts w:ascii="Times New Roman" w:eastAsia="Times New Roman" w:hAnsi="Times New Roman" w:cs="Times New Roman"/>
          <w:sz w:val="30"/>
          <w:szCs w:val="30"/>
          <w:lang w:eastAsia="ru-RU"/>
        </w:rPr>
        <w:t>от</w:t>
      </w:r>
      <w:proofErr w:type="gramEnd"/>
      <w:r w:rsidRPr="007A0F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 № ____</w:t>
      </w:r>
    </w:p>
    <w:p w:rsidR="00A1451B" w:rsidRDefault="00A1451B" w:rsidP="00A1451B">
      <w:pPr>
        <w:spacing w:after="0" w:line="192" w:lineRule="auto"/>
        <w:ind w:left="992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A0FC1" w:rsidRDefault="00F96D8D" w:rsidP="00A1451B">
      <w:pPr>
        <w:spacing w:after="0" w:line="192" w:lineRule="auto"/>
        <w:ind w:left="992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7A0FC1" w:rsidRPr="007A0FC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6</w:t>
      </w:r>
      <w:r w:rsidR="007A0FC1" w:rsidRPr="007A0FC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к муниципальной программе</w:t>
      </w:r>
      <w:r w:rsidR="007A0FC1" w:rsidRPr="007A0FC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«Повышение эффективности деятельности городского самоуправления по формированию современной городской среды» на 2018–2024 годы</w:t>
      </w:r>
    </w:p>
    <w:p w:rsidR="00A1451B" w:rsidRPr="005970A3" w:rsidRDefault="00A1451B" w:rsidP="00A1451B">
      <w:pPr>
        <w:spacing w:after="0" w:line="192" w:lineRule="auto"/>
        <w:ind w:left="992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451B" w:rsidRPr="005970A3" w:rsidRDefault="00A1451B" w:rsidP="00A1451B">
      <w:pPr>
        <w:spacing w:after="0" w:line="192" w:lineRule="auto"/>
        <w:ind w:left="9923"/>
        <w:rPr>
          <w:sz w:val="30"/>
          <w:szCs w:val="30"/>
        </w:rPr>
      </w:pPr>
    </w:p>
    <w:p w:rsidR="00A1451B" w:rsidRDefault="007A0FC1" w:rsidP="00A1451B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0F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РАСПРЕДЕЛЕНИЕ </w:t>
      </w:r>
    </w:p>
    <w:p w:rsidR="005970A3" w:rsidRDefault="00A1451B" w:rsidP="00A1451B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0F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планируемых объемов финансирования </w:t>
      </w:r>
      <w:proofErr w:type="gramStart"/>
      <w:r w:rsidRPr="007A0FC1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муниципальной</w:t>
      </w:r>
      <w:proofErr w:type="gramEnd"/>
      <w:r w:rsidRPr="007A0F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7A0FC1" w:rsidRDefault="00A1451B" w:rsidP="00A1451B">
      <w:pPr>
        <w:spacing w:after="0" w:line="192" w:lineRule="auto"/>
        <w:jc w:val="center"/>
      </w:pPr>
      <w:r w:rsidRPr="007A0FC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по источникам финансирования</w:t>
      </w:r>
    </w:p>
    <w:p w:rsidR="00A1451B" w:rsidRDefault="00A1451B" w:rsidP="00A1451B">
      <w:pPr>
        <w:spacing w:after="0" w:line="192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A0FC1" w:rsidRDefault="000D1381" w:rsidP="00A1451B">
      <w:pPr>
        <w:spacing w:line="192" w:lineRule="auto"/>
        <w:jc w:val="right"/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="007A0FC1" w:rsidRPr="007A0FC1">
        <w:rPr>
          <w:rFonts w:ascii="Times New Roman" w:eastAsia="Times New Roman" w:hAnsi="Times New Roman" w:cs="Times New Roman"/>
          <w:sz w:val="30"/>
          <w:szCs w:val="30"/>
          <w:lang w:eastAsia="ru-RU"/>
        </w:rPr>
        <w:t>ыс. рублей</w:t>
      </w: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0"/>
        <w:gridCol w:w="2210"/>
        <w:gridCol w:w="1560"/>
        <w:gridCol w:w="1559"/>
        <w:gridCol w:w="1417"/>
        <w:gridCol w:w="1418"/>
        <w:gridCol w:w="1418"/>
        <w:gridCol w:w="1500"/>
        <w:gridCol w:w="1500"/>
        <w:gridCol w:w="1677"/>
      </w:tblGrid>
      <w:tr w:rsidR="007A0FC1" w:rsidRPr="005970A3" w:rsidTr="00A1451B">
        <w:trPr>
          <w:trHeight w:val="263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FC1" w:rsidRPr="005970A3" w:rsidRDefault="007A0FC1" w:rsidP="007A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0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</w:t>
            </w:r>
          </w:p>
        </w:tc>
      </w:tr>
      <w:tr w:rsidR="007A0FC1" w:rsidRPr="005970A3" w:rsidTr="00A1451B">
        <w:trPr>
          <w:trHeight w:val="37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7A0FC1" w:rsidRPr="005970A3" w:rsidTr="00A1451B">
        <w:trPr>
          <w:trHeight w:val="37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</w:tbl>
    <w:p w:rsidR="00A1451B" w:rsidRPr="005970A3" w:rsidRDefault="00A1451B" w:rsidP="00A1451B">
      <w:pPr>
        <w:spacing w:after="0" w:line="14" w:lineRule="auto"/>
        <w:rPr>
          <w:sz w:val="24"/>
          <w:szCs w:val="24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9"/>
        <w:gridCol w:w="2210"/>
        <w:gridCol w:w="1560"/>
        <w:gridCol w:w="1559"/>
        <w:gridCol w:w="1417"/>
        <w:gridCol w:w="1418"/>
        <w:gridCol w:w="1418"/>
        <w:gridCol w:w="1500"/>
        <w:gridCol w:w="60"/>
        <w:gridCol w:w="1417"/>
        <w:gridCol w:w="23"/>
        <w:gridCol w:w="1678"/>
      </w:tblGrid>
      <w:tr w:rsidR="007A0FC1" w:rsidRPr="005970A3" w:rsidTr="004A1C0D">
        <w:trPr>
          <w:trHeight w:val="222"/>
          <w:tblHeader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A0FC1" w:rsidRPr="005970A3" w:rsidTr="004A1C0D">
        <w:trPr>
          <w:trHeight w:val="47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FB5E6B">
            <w:p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6 504 618,7</w:t>
            </w:r>
            <w:r w:rsidR="00FB5E6B"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3 048 275,40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524 336,95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527 103,49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623 802,27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FB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622 373,2</w:t>
            </w:r>
            <w:r w:rsidR="00FB5E6B"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555 667,47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603 059,94</w:t>
            </w:r>
          </w:p>
        </w:tc>
      </w:tr>
      <w:tr w:rsidR="007A0FC1" w:rsidRPr="005970A3" w:rsidTr="004A1C0D">
        <w:trPr>
          <w:trHeight w:val="37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источникам финансирования:</w:t>
            </w:r>
          </w:p>
        </w:tc>
      </w:tr>
      <w:tr w:rsidR="007A0FC1" w:rsidRPr="005970A3" w:rsidTr="004A1C0D">
        <w:trPr>
          <w:trHeight w:val="3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Бюджет города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FB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1 144 012,8</w:t>
            </w:r>
            <w:r w:rsidR="00FB5E6B"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245 285,64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92 029,98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106 129,62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184 366,71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FB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221 593,4</w:t>
            </w:r>
            <w:r w:rsidR="00FB5E6B"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146 953,58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147 653,84</w:t>
            </w:r>
          </w:p>
        </w:tc>
      </w:tr>
      <w:tr w:rsidR="007A0FC1" w:rsidRPr="005970A3" w:rsidTr="004A1C0D">
        <w:trPr>
          <w:trHeight w:val="37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1 069 579,07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899 723,79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20 384,53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20 307,91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68 289,09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19 171,13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19 786,60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21 916,02</w:t>
            </w:r>
          </w:p>
        </w:tc>
      </w:tr>
      <w:tr w:rsidR="007A0FC1" w:rsidRPr="005970A3" w:rsidTr="004A1C0D">
        <w:trPr>
          <w:trHeight w:val="56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4 166 357,64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1 872 539,91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394 373,57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385 850,19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356 992,71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364 251,54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375 945,38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416 404,34</w:t>
            </w:r>
          </w:p>
        </w:tc>
      </w:tr>
      <w:tr w:rsidR="007A0FC1" w:rsidRPr="005970A3" w:rsidTr="004A1C0D">
        <w:trPr>
          <w:trHeight w:val="54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Внебюджетные источники*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124 669,17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30 726,06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17 548,87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14 815,78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14 153,76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17 357,05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12 981,91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17 085,74</w:t>
            </w:r>
          </w:p>
        </w:tc>
      </w:tr>
      <w:tr w:rsidR="007A0FC1" w:rsidRPr="005970A3" w:rsidTr="004A1C0D">
        <w:trPr>
          <w:trHeight w:val="60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Подпрограмма 1,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3 052 617,91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377 465,08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450 344,88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439 045,97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459 073,90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421 960,68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428 667,47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476 059,94</w:t>
            </w:r>
          </w:p>
        </w:tc>
      </w:tr>
      <w:tr w:rsidR="007A0FC1" w:rsidRPr="005970A3" w:rsidTr="004A1C0D">
        <w:trPr>
          <w:trHeight w:val="37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источникам финансирования:</w:t>
            </w:r>
          </w:p>
        </w:tc>
      </w:tr>
      <w:tr w:rsidR="007A0FC1" w:rsidRPr="005970A3" w:rsidTr="004A1C0D">
        <w:trPr>
          <w:trHeight w:val="3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Бюджет города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141 381,94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14 175,32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26 641,56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19 138,34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19 638,34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21 180,96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19 953,58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20 653,84</w:t>
            </w:r>
          </w:p>
        </w:tc>
      </w:tr>
      <w:tr w:rsidR="007A0FC1" w:rsidRPr="005970A3" w:rsidTr="004A1C0D">
        <w:trPr>
          <w:trHeight w:val="3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296 579,07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126 723,79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20 384,53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20 307,91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68 289,09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19 171,13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19 786,60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21 916,02</w:t>
            </w:r>
          </w:p>
        </w:tc>
      </w:tr>
      <w:tr w:rsidR="007A0FC1" w:rsidRPr="005970A3" w:rsidTr="004A1C0D">
        <w:trPr>
          <w:trHeight w:val="53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2 492 590,24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205 839,91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387 306,17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385 850,19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356 992,71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364 251,54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375 945,38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416 404,34</w:t>
            </w:r>
          </w:p>
        </w:tc>
      </w:tr>
      <w:tr w:rsidR="007A0FC1" w:rsidRPr="005970A3" w:rsidTr="004A1C0D">
        <w:trPr>
          <w:trHeight w:val="5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Внебюджетные источники*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122 066,66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30 726,06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13 749,52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14 153,76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17 357,05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12 981,91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17 085,74</w:t>
            </w:r>
          </w:p>
        </w:tc>
      </w:tr>
      <w:tr w:rsidR="007A0FC1" w:rsidRPr="005970A3" w:rsidTr="004A1C0D">
        <w:trPr>
          <w:trHeight w:val="56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Подпрограмма 2,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2 531 637,84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2 512 799,91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18 837,93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FC1" w:rsidRPr="005970A3" w:rsidTr="004A1C0D">
        <w:trPr>
          <w:trHeight w:val="3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источникам финансирования:</w:t>
            </w:r>
          </w:p>
        </w:tc>
      </w:tr>
      <w:tr w:rsidR="007A0FC1" w:rsidRPr="005970A3" w:rsidTr="004A1C0D">
        <w:trPr>
          <w:trHeight w:val="3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Бюджет города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84 870,44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73 099,91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11 770,53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FC1" w:rsidRPr="005970A3" w:rsidTr="004A1C0D">
        <w:trPr>
          <w:trHeight w:val="3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FC1" w:rsidRPr="005970A3" w:rsidTr="004A1C0D">
        <w:trPr>
          <w:trHeight w:val="48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1 673 767,40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FC1" w:rsidRPr="005970A3" w:rsidTr="004A1C0D">
        <w:trPr>
          <w:trHeight w:val="5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FC1" w:rsidRPr="005970A3" w:rsidTr="004A1C0D">
        <w:trPr>
          <w:trHeight w:val="55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Подпрограмма 3, 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FB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329 875,</w:t>
            </w:r>
            <w:r w:rsidR="00FB5E6B"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55 154,14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44 421,41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81 685,84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FB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84 264,5</w:t>
            </w:r>
            <w:r w:rsidR="00FB5E6B"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27 000,00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27 000,00</w:t>
            </w:r>
          </w:p>
        </w:tc>
      </w:tr>
      <w:tr w:rsidR="007A0FC1" w:rsidRPr="005970A3" w:rsidTr="004A1C0D">
        <w:trPr>
          <w:trHeight w:val="3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2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источникам финансирования:</w:t>
            </w:r>
          </w:p>
        </w:tc>
      </w:tr>
      <w:tr w:rsidR="007A0FC1" w:rsidRPr="005970A3" w:rsidTr="004A1C0D">
        <w:trPr>
          <w:trHeight w:val="3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Бюджет города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FB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327 273,3</w:t>
            </w:r>
            <w:r w:rsidR="00FB5E6B"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53 617,89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43 355,15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81 685,84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FB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84 264,5</w:t>
            </w:r>
            <w:r w:rsidR="00FB5E6B"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27 000,00</w:t>
            </w:r>
          </w:p>
        </w:tc>
      </w:tr>
      <w:tr w:rsidR="007A0FC1" w:rsidRPr="005970A3" w:rsidTr="004A1C0D">
        <w:trPr>
          <w:trHeight w:val="3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FC1" w:rsidRPr="005970A3" w:rsidTr="004A1C0D">
        <w:trPr>
          <w:trHeight w:val="54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FC1" w:rsidRPr="005970A3" w:rsidTr="004A1C0D">
        <w:trPr>
          <w:trHeight w:val="42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Внебюджетные источники*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2 602,51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1 536,25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FC1" w:rsidRPr="005970A3" w:rsidTr="004A1C0D">
        <w:trPr>
          <w:trHeight w:val="62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Отдельное мероприятие 1, 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8 809,10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8 809,10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FC1" w:rsidRPr="005970A3" w:rsidTr="004A1C0D">
        <w:trPr>
          <w:trHeight w:val="3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2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59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источникам финансирования:</w:t>
            </w:r>
          </w:p>
        </w:tc>
      </w:tr>
      <w:tr w:rsidR="007A0FC1" w:rsidRPr="005970A3" w:rsidTr="004A1C0D">
        <w:trPr>
          <w:trHeight w:val="3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Бюджет города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FC1" w:rsidRPr="005970A3" w:rsidTr="004A1C0D">
        <w:trPr>
          <w:trHeight w:val="3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FC1" w:rsidRPr="005970A3" w:rsidTr="004A1C0D">
        <w:trPr>
          <w:trHeight w:val="52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FC1" w:rsidRPr="005970A3" w:rsidTr="004A1C0D">
        <w:trPr>
          <w:trHeight w:val="54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FC1" w:rsidRPr="005970A3" w:rsidTr="004A1C0D">
        <w:trPr>
          <w:trHeight w:val="70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Отдельное мероприятие 2,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271 318,86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138 851,31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43 636,12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83 042,53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5 788,90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FC1" w:rsidRPr="005970A3" w:rsidTr="004A1C0D">
        <w:trPr>
          <w:trHeight w:val="37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2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59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источникам финансирования:</w:t>
            </w:r>
          </w:p>
        </w:tc>
      </w:tr>
      <w:tr w:rsidR="007A0FC1" w:rsidRPr="005970A3" w:rsidTr="004A1C0D">
        <w:trPr>
          <w:trHeight w:val="3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Бюджет города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271 318,86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138 851,31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43 636,12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83 042,53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5 788,90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FC1" w:rsidRPr="005970A3" w:rsidTr="004A1C0D">
        <w:trPr>
          <w:trHeight w:val="3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FC1" w:rsidRPr="005970A3" w:rsidTr="004A1C0D">
        <w:trPr>
          <w:trHeight w:val="52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FC1" w:rsidRPr="005970A3" w:rsidTr="004A1C0D">
        <w:trPr>
          <w:trHeight w:val="57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FC1" w:rsidRPr="005970A3" w:rsidTr="004A1C0D">
        <w:trPr>
          <w:trHeight w:val="69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Отдельное мероприятие 3,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310 359,12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110 359,12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7A0FC1" w:rsidRPr="005970A3" w:rsidTr="004A1C0D">
        <w:trPr>
          <w:trHeight w:val="3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2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59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источникам финансирования:</w:t>
            </w:r>
          </w:p>
        </w:tc>
      </w:tr>
      <w:tr w:rsidR="007A0FC1" w:rsidRPr="005970A3" w:rsidTr="004A1C0D">
        <w:trPr>
          <w:trHeight w:val="3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Бюджет города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310 359,12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110 359,12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7A0FC1" w:rsidRPr="005970A3" w:rsidTr="004A1C0D">
        <w:trPr>
          <w:trHeight w:val="3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FC1" w:rsidRPr="005970A3" w:rsidTr="004A1C0D">
        <w:trPr>
          <w:trHeight w:val="53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FC1" w:rsidRPr="005970A3" w:rsidTr="004A1C0D">
        <w:trPr>
          <w:trHeight w:val="70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FC1" w:rsidRPr="005970A3" w:rsidTr="004A1C0D">
        <w:trPr>
          <w:trHeight w:val="1290"/>
        </w:trPr>
        <w:tc>
          <w:tcPr>
            <w:tcW w:w="1489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FC1" w:rsidRPr="005970A3" w:rsidRDefault="007A0FC1" w:rsidP="007A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 учетом планируемого финансового участия заинтересованных лиц при благоустройстве дворовых территорий и планируемого привлечения средств за счет внебюджетных источников при благоустройстве общественных территорий; за счет денежных пожертвований, предоставляемых физическими, юридическими лицами в целях реализации проектов инициативного бюджетирования, выбранных на конкурсной основе.</w:t>
            </w:r>
            <w:r w:rsidR="006C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</w:p>
        </w:tc>
      </w:tr>
    </w:tbl>
    <w:p w:rsidR="00370949" w:rsidRPr="005970A3" w:rsidRDefault="006C6AE2">
      <w:pPr>
        <w:rPr>
          <w:rFonts w:ascii="Times New Roman" w:hAnsi="Times New Roman" w:cs="Times New Roman"/>
          <w:sz w:val="24"/>
          <w:szCs w:val="24"/>
        </w:rPr>
      </w:pPr>
    </w:p>
    <w:sectPr w:rsidR="00370949" w:rsidRPr="005970A3" w:rsidSect="005970A3">
      <w:headerReference w:type="default" r:id="rId7"/>
      <w:pgSz w:w="16838" w:h="11906" w:orient="landscape"/>
      <w:pgMar w:top="1701" w:right="1134" w:bottom="709" w:left="1134" w:header="708" w:footer="708" w:gutter="0"/>
      <w:pgNumType w:start="7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BD9" w:rsidRDefault="00FA1BD9" w:rsidP="00FA1BD9">
      <w:pPr>
        <w:spacing w:after="0" w:line="240" w:lineRule="auto"/>
      </w:pPr>
      <w:r>
        <w:separator/>
      </w:r>
    </w:p>
  </w:endnote>
  <w:endnote w:type="continuationSeparator" w:id="0">
    <w:p w:rsidR="00FA1BD9" w:rsidRDefault="00FA1BD9" w:rsidP="00FA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BD9" w:rsidRDefault="00FA1BD9" w:rsidP="00FA1BD9">
      <w:pPr>
        <w:spacing w:after="0" w:line="240" w:lineRule="auto"/>
      </w:pPr>
      <w:r>
        <w:separator/>
      </w:r>
    </w:p>
  </w:footnote>
  <w:footnote w:type="continuationSeparator" w:id="0">
    <w:p w:rsidR="00FA1BD9" w:rsidRDefault="00FA1BD9" w:rsidP="00FA1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8064718"/>
      <w:docPartObj>
        <w:docPartGallery w:val="Page Numbers (Top of Page)"/>
        <w:docPartUnique/>
      </w:docPartObj>
    </w:sdtPr>
    <w:sdtEndPr/>
    <w:sdtContent>
      <w:p w:rsidR="00FA1BD9" w:rsidRDefault="00FA1B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AE2">
          <w:rPr>
            <w:noProof/>
          </w:rPr>
          <w:t>76</w:t>
        </w:r>
        <w:r>
          <w:fldChar w:fldCharType="end"/>
        </w:r>
      </w:p>
    </w:sdtContent>
  </w:sdt>
  <w:p w:rsidR="00FA1BD9" w:rsidRDefault="00FA1B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C1"/>
    <w:rsid w:val="00006F9F"/>
    <w:rsid w:val="000D1381"/>
    <w:rsid w:val="00191DD3"/>
    <w:rsid w:val="002D2EAA"/>
    <w:rsid w:val="002E4A34"/>
    <w:rsid w:val="00394B1E"/>
    <w:rsid w:val="004275F0"/>
    <w:rsid w:val="004A1C0D"/>
    <w:rsid w:val="004C2E3F"/>
    <w:rsid w:val="005970A3"/>
    <w:rsid w:val="006C6AE2"/>
    <w:rsid w:val="006F22DA"/>
    <w:rsid w:val="007A0FC1"/>
    <w:rsid w:val="00874D83"/>
    <w:rsid w:val="00926B00"/>
    <w:rsid w:val="00A11BBA"/>
    <w:rsid w:val="00A1451B"/>
    <w:rsid w:val="00A867DB"/>
    <w:rsid w:val="00B73BC3"/>
    <w:rsid w:val="00CF252E"/>
    <w:rsid w:val="00F96D8D"/>
    <w:rsid w:val="00FA1BD9"/>
    <w:rsid w:val="00FB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1BD9"/>
  </w:style>
  <w:style w:type="paragraph" w:styleId="a5">
    <w:name w:val="footer"/>
    <w:basedOn w:val="a"/>
    <w:link w:val="a6"/>
    <w:uiPriority w:val="99"/>
    <w:unhideWhenUsed/>
    <w:rsid w:val="00FA1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1B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1BD9"/>
  </w:style>
  <w:style w:type="paragraph" w:styleId="a5">
    <w:name w:val="footer"/>
    <w:basedOn w:val="a"/>
    <w:link w:val="a6"/>
    <w:uiPriority w:val="99"/>
    <w:unhideWhenUsed/>
    <w:rsid w:val="00FA1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1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6305BF-54C0-4A87-ADB5-38AB1AB2FAF5}"/>
</file>

<file path=customXml/itemProps2.xml><?xml version="1.0" encoding="utf-8"?>
<ds:datastoreItem xmlns:ds="http://schemas.openxmlformats.org/officeDocument/2006/customXml" ds:itemID="{7A7189C0-085D-4385-8C26-6D8D99F7AF85}"/>
</file>

<file path=customXml/itemProps3.xml><?xml version="1.0" encoding="utf-8"?>
<ds:datastoreItem xmlns:ds="http://schemas.openxmlformats.org/officeDocument/2006/customXml" ds:itemID="{FFFBBA68-AE54-40FF-89EA-4CCCCE05EC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Рыбкова Елена Владимировна</dc:creator>
  <cp:lastModifiedBy>Рыбкова Елена Владимировна</cp:lastModifiedBy>
  <cp:revision>16</cp:revision>
  <dcterms:created xsi:type="dcterms:W3CDTF">2022-08-17T07:56:00Z</dcterms:created>
  <dcterms:modified xsi:type="dcterms:W3CDTF">2022-08-17T11:51:00Z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0x01010026E5894426AC6B4CB951306CAED67EDD</vt:lpwstr>
  </property>
</Properties>
</file>